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E5" w:rsidRDefault="00A04EE5" w:rsidP="00A04EE5">
      <w:pPr>
        <w:pStyle w:val="Heading1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 xml:space="preserve">(Name) County </w:t>
      </w:r>
      <w:r w:rsidRPr="00886565">
        <w:rPr>
          <w:rFonts w:ascii="Arial" w:hAnsi="Arial"/>
          <w:sz w:val="28"/>
          <w:szCs w:val="28"/>
        </w:rPr>
        <w:t>Long-Term Recovery Committee (LTRC)</w:t>
      </w:r>
    </w:p>
    <w:p w:rsidR="00A04EE5" w:rsidRDefault="00A04EE5" w:rsidP="00A04EE5">
      <w:pPr>
        <w:jc w:val="center"/>
        <w:rPr>
          <w:rFonts w:ascii="Arial" w:hAnsi="Arial" w:cs="Arial"/>
          <w:b/>
          <w:sz w:val="28"/>
          <w:szCs w:val="28"/>
        </w:rPr>
      </w:pPr>
      <w:r w:rsidRPr="00A63687">
        <w:rPr>
          <w:rFonts w:ascii="Arial" w:hAnsi="Arial" w:cs="Arial"/>
          <w:b/>
          <w:sz w:val="28"/>
          <w:szCs w:val="28"/>
        </w:rPr>
        <w:t>(Date)</w:t>
      </w:r>
    </w:p>
    <w:p w:rsidR="00A04EE5" w:rsidRPr="00A63687" w:rsidRDefault="00A04EE5" w:rsidP="00A04EE5">
      <w:pPr>
        <w:jc w:val="center"/>
        <w:rPr>
          <w:rFonts w:ascii="Arial" w:hAnsi="Arial" w:cs="Arial"/>
          <w:b/>
          <w:sz w:val="28"/>
          <w:szCs w:val="28"/>
        </w:rPr>
      </w:pPr>
    </w:p>
    <w:p w:rsidR="00A04EE5" w:rsidRPr="002E74E2" w:rsidRDefault="00A04EE5" w:rsidP="00A04EE5"/>
    <w:p w:rsidR="00A04EE5" w:rsidRDefault="00A04EE5" w:rsidP="00A04EE5">
      <w:pPr>
        <w:rPr>
          <w:rFonts w:ascii="Arial" w:hAnsi="Arial"/>
        </w:rPr>
      </w:pPr>
      <w:r>
        <w:rPr>
          <w:rFonts w:ascii="Arial" w:hAnsi="Arial"/>
        </w:rPr>
        <w:t xml:space="preserve">List all representatives currently serving on your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LTRC</w:t>
          </w:r>
        </w:smartTag>
      </w:smartTag>
      <w:r w:rsidR="00693D94">
        <w:rPr>
          <w:rFonts w:ascii="Arial" w:hAnsi="Arial"/>
        </w:rPr>
        <w:t xml:space="preserve"> and attach this form to the LTRC Request for Funding.  </w:t>
      </w:r>
      <w:r>
        <w:rPr>
          <w:rFonts w:ascii="Arial" w:hAnsi="Arial"/>
        </w:rPr>
        <w:t xml:space="preserve">Please print or type </w:t>
      </w:r>
      <w:r>
        <w:rPr>
          <w:rFonts w:ascii="Arial" w:hAnsi="Arial"/>
          <w:u w:val="single"/>
        </w:rPr>
        <w:t>name</w:t>
      </w:r>
      <w:r>
        <w:rPr>
          <w:rFonts w:ascii="Arial" w:hAnsi="Arial"/>
        </w:rPr>
        <w:t xml:space="preserve">, </w:t>
      </w:r>
      <w:r>
        <w:rPr>
          <w:rFonts w:ascii="Arial" w:hAnsi="Arial"/>
          <w:u w:val="single"/>
        </w:rPr>
        <w:t>address</w:t>
      </w:r>
      <w:r>
        <w:rPr>
          <w:rFonts w:ascii="Arial" w:hAnsi="Arial"/>
        </w:rPr>
        <w:t xml:space="preserve">, </w:t>
      </w:r>
      <w:r>
        <w:rPr>
          <w:rFonts w:ascii="Arial" w:hAnsi="Arial"/>
          <w:u w:val="single"/>
        </w:rPr>
        <w:t>phone number</w:t>
      </w:r>
      <w:r>
        <w:rPr>
          <w:rFonts w:ascii="Arial" w:hAnsi="Arial"/>
        </w:rPr>
        <w:t xml:space="preserve"> and </w:t>
      </w:r>
      <w:r>
        <w:rPr>
          <w:rFonts w:ascii="Arial" w:hAnsi="Arial"/>
          <w:u w:val="single"/>
        </w:rPr>
        <w:t>e-mail</w:t>
      </w:r>
      <w:r>
        <w:rPr>
          <w:rFonts w:ascii="Arial" w:hAnsi="Arial"/>
        </w:rPr>
        <w:t xml:space="preserve"> address:</w:t>
      </w:r>
    </w:p>
    <w:p w:rsidR="00A04EE5" w:rsidRDefault="00A04EE5" w:rsidP="00A04EE5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825"/>
        <w:gridCol w:w="1071"/>
        <w:gridCol w:w="2072"/>
        <w:gridCol w:w="1188"/>
        <w:gridCol w:w="2451"/>
      </w:tblGrid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Agency/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86DD8">
              <w:rPr>
                <w:rFonts w:ascii="Arial" w:hAnsi="Arial"/>
                <w:b/>
                <w:sz w:val="20"/>
                <w:szCs w:val="20"/>
              </w:rPr>
              <w:t>Organization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Elected</w:t>
            </w:r>
          </w:p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Official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A04EE5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Yes</w:t>
            </w:r>
          </w:p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or No</w:t>
            </w: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Address</w:t>
            </w: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Phone Number</w:t>
            </w: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6DD8">
              <w:rPr>
                <w:rFonts w:ascii="Arial" w:hAnsi="Arial"/>
                <w:b/>
                <w:sz w:val="20"/>
                <w:szCs w:val="20"/>
              </w:rPr>
              <w:t>E-Mail Address</w:t>
            </w: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Department of Human Resources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Citizen Corps Council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County Emergency Management</w:t>
            </w:r>
            <w:r w:rsidR="00693D94">
              <w:rPr>
                <w:rFonts w:ascii="Arial" w:hAnsi="Arial"/>
                <w:sz w:val="20"/>
                <w:szCs w:val="20"/>
              </w:rPr>
              <w:t xml:space="preserve"> Agency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Department of Public Health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F86DD8">
                  <w:rPr>
                    <w:rFonts w:ascii="Arial" w:hAnsi="Arial"/>
                    <w:sz w:val="20"/>
                    <w:szCs w:val="20"/>
                  </w:rPr>
                  <w:t>County</w:t>
                </w:r>
              </w:smartTag>
              <w:r w:rsidRPr="00F86DD8"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F86DD8">
                  <w:rPr>
                    <w:rFonts w:ascii="Arial" w:hAnsi="Arial"/>
                    <w:sz w:val="20"/>
                    <w:szCs w:val="20"/>
                  </w:rPr>
                  <w:t>Cooperative</w:t>
                </w:r>
              </w:smartTag>
            </w:smartTag>
            <w:r w:rsidRPr="00F86DD8">
              <w:rPr>
                <w:rFonts w:ascii="Arial" w:hAnsi="Arial"/>
                <w:sz w:val="20"/>
                <w:szCs w:val="20"/>
              </w:rPr>
              <w:t xml:space="preserve"> Extension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NonProfit/Community</w:t>
            </w:r>
            <w:r w:rsidRPr="00F86DD8">
              <w:rPr>
                <w:rFonts w:ascii="Arial" w:hAnsi="Arial"/>
                <w:sz w:val="20"/>
                <w:szCs w:val="20"/>
              </w:rPr>
              <w:t xml:space="preserve"> Organization </w:t>
            </w:r>
            <w:r>
              <w:rPr>
                <w:rFonts w:ascii="Arial" w:hAnsi="Arial"/>
                <w:sz w:val="20"/>
                <w:szCs w:val="20"/>
              </w:rPr>
              <w:t>w</w:t>
            </w:r>
            <w:r w:rsidRPr="00F86DD8">
              <w:rPr>
                <w:rFonts w:ascii="Arial" w:hAnsi="Arial"/>
                <w:sz w:val="20"/>
                <w:szCs w:val="20"/>
              </w:rPr>
              <w:t xml:space="preserve">ith </w:t>
            </w:r>
            <w:r>
              <w:rPr>
                <w:rFonts w:ascii="Arial" w:hAnsi="Arial"/>
                <w:sz w:val="20"/>
                <w:szCs w:val="20"/>
              </w:rPr>
              <w:t xml:space="preserve">501 </w:t>
            </w:r>
            <w:r w:rsidRPr="00F86DD8">
              <w:rPr>
                <w:rFonts w:ascii="Arial" w:hAnsi="Arial"/>
                <w:sz w:val="20"/>
                <w:szCs w:val="20"/>
              </w:rPr>
              <w:t>(</w:t>
            </w:r>
            <w:r w:rsidR="00693D94">
              <w:rPr>
                <w:rFonts w:ascii="Arial" w:hAnsi="Arial"/>
                <w:sz w:val="20"/>
                <w:szCs w:val="20"/>
              </w:rPr>
              <w:t>c</w:t>
            </w:r>
            <w:r w:rsidRPr="00F86DD8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86DD8">
              <w:rPr>
                <w:rFonts w:ascii="Arial" w:hAnsi="Arial"/>
                <w:sz w:val="20"/>
                <w:szCs w:val="20"/>
              </w:rPr>
              <w:t>3 Tax Status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Salvation Army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Red Cross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Chamber of Commerce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Faith</w:t>
            </w:r>
            <w:r w:rsidR="00693D94">
              <w:rPr>
                <w:rFonts w:ascii="Arial" w:hAnsi="Arial"/>
                <w:sz w:val="20"/>
                <w:szCs w:val="20"/>
              </w:rPr>
              <w:t>-Based Organization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Banking/Financial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4EE5" w:rsidRPr="00F86DD8">
        <w:trPr>
          <w:jc w:val="center"/>
        </w:trPr>
        <w:tc>
          <w:tcPr>
            <w:tcW w:w="2117" w:type="dxa"/>
            <w:vAlign w:val="bottom"/>
          </w:tcPr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  <w:r w:rsidRPr="00F86DD8">
              <w:rPr>
                <w:rFonts w:ascii="Arial" w:hAnsi="Arial"/>
                <w:sz w:val="20"/>
                <w:szCs w:val="20"/>
              </w:rPr>
              <w:t>Mental Health Expert</w:t>
            </w:r>
          </w:p>
        </w:tc>
        <w:tc>
          <w:tcPr>
            <w:tcW w:w="1825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A04EE5" w:rsidRPr="00F86DD8" w:rsidRDefault="00A04EE5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025C" w:rsidRPr="00F86DD8">
        <w:trPr>
          <w:jc w:val="center"/>
        </w:trPr>
        <w:tc>
          <w:tcPr>
            <w:tcW w:w="2117" w:type="dxa"/>
            <w:vAlign w:val="bottom"/>
          </w:tcPr>
          <w:p w:rsidR="0086025C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86025C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  <w:p w:rsidR="0086025C" w:rsidRDefault="0086025C" w:rsidP="00DF0AB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Fiscal Agent</w:t>
            </w:r>
          </w:p>
        </w:tc>
        <w:tc>
          <w:tcPr>
            <w:tcW w:w="1825" w:type="dxa"/>
            <w:vAlign w:val="bottom"/>
          </w:tcPr>
          <w:p w:rsidR="0086025C" w:rsidRPr="00F86DD8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1" w:type="dxa"/>
            <w:vAlign w:val="bottom"/>
          </w:tcPr>
          <w:p w:rsidR="0086025C" w:rsidRPr="00F86DD8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2" w:type="dxa"/>
            <w:vAlign w:val="bottom"/>
          </w:tcPr>
          <w:p w:rsidR="0086025C" w:rsidRPr="00F86DD8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86025C" w:rsidRPr="00F86DD8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1" w:type="dxa"/>
            <w:vAlign w:val="bottom"/>
          </w:tcPr>
          <w:p w:rsidR="0086025C" w:rsidRPr="00F86DD8" w:rsidRDefault="0086025C" w:rsidP="00DF0AB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E2312" w:rsidRDefault="00EE2312" w:rsidP="00A04EE5">
      <w:pPr>
        <w:rPr>
          <w:rFonts w:ascii="Arial" w:hAnsi="Arial"/>
        </w:rPr>
      </w:pPr>
    </w:p>
    <w:p w:rsidR="008409CC" w:rsidRDefault="00A04EE5" w:rsidP="00A04EE5">
      <w:r>
        <w:rPr>
          <w:rFonts w:ascii="Arial" w:hAnsi="Arial"/>
        </w:rPr>
        <w:t>Please l</w:t>
      </w:r>
      <w:r w:rsidRPr="00F842E4">
        <w:rPr>
          <w:rFonts w:ascii="Arial" w:hAnsi="Arial"/>
        </w:rPr>
        <w:t xml:space="preserve">ist all others on </w:t>
      </w:r>
      <w:r>
        <w:rPr>
          <w:rFonts w:ascii="Arial" w:hAnsi="Arial"/>
        </w:rPr>
        <w:t xml:space="preserve">a </w:t>
      </w:r>
      <w:r w:rsidRPr="00F842E4">
        <w:rPr>
          <w:rFonts w:ascii="Arial" w:hAnsi="Arial"/>
        </w:rPr>
        <w:t>separate sheet</w:t>
      </w:r>
      <w:r>
        <w:rPr>
          <w:rFonts w:ascii="Arial" w:hAnsi="Arial"/>
        </w:rPr>
        <w:t xml:space="preserve"> of paper</w:t>
      </w:r>
      <w:r w:rsidR="00693D9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sectPr w:rsidR="008409CC" w:rsidSect="008667AB">
      <w:headerReference w:type="default" r:id="rId6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EF" w:rsidRDefault="00631FEF">
      <w:r>
        <w:separator/>
      </w:r>
    </w:p>
  </w:endnote>
  <w:endnote w:type="continuationSeparator" w:id="0">
    <w:p w:rsidR="00631FEF" w:rsidRDefault="0063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EF" w:rsidRDefault="00631FEF">
      <w:r>
        <w:separator/>
      </w:r>
    </w:p>
  </w:footnote>
  <w:footnote w:type="continuationSeparator" w:id="0">
    <w:p w:rsidR="00631FEF" w:rsidRDefault="0063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4" w:rsidRDefault="00693D94" w:rsidP="00A04EE5">
    <w:pPr>
      <w:pStyle w:val="Header"/>
      <w:jc w:val="right"/>
      <w:rPr>
        <w:rFonts w:ascii="Arial" w:hAnsi="Arial" w:cs="Arial"/>
        <w:b/>
      </w:rPr>
    </w:pPr>
    <w:r w:rsidRPr="00C0262B">
      <w:rPr>
        <w:rFonts w:ascii="Arial" w:hAnsi="Arial" w:cs="Arial"/>
        <w:b/>
      </w:rPr>
      <w:t>Attachment A1</w:t>
    </w:r>
  </w:p>
  <w:p w:rsidR="00693D94" w:rsidRPr="00C0262B" w:rsidRDefault="00693D94" w:rsidP="00A04EE5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June, </w:t>
    </w:r>
    <w:r w:rsidR="008667AB">
      <w:rPr>
        <w:rFonts w:ascii="Arial" w:hAnsi="Arial" w:cs="Arial"/>
        <w:sz w:val="20"/>
        <w:szCs w:val="20"/>
      </w:rPr>
      <w:t>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E5"/>
    <w:rsid w:val="0013452C"/>
    <w:rsid w:val="001D3720"/>
    <w:rsid w:val="003201A8"/>
    <w:rsid w:val="003901E3"/>
    <w:rsid w:val="00445568"/>
    <w:rsid w:val="00505895"/>
    <w:rsid w:val="005242EB"/>
    <w:rsid w:val="00631FEF"/>
    <w:rsid w:val="00693D94"/>
    <w:rsid w:val="00784C91"/>
    <w:rsid w:val="007A7CB6"/>
    <w:rsid w:val="008409CC"/>
    <w:rsid w:val="0086025C"/>
    <w:rsid w:val="008667AB"/>
    <w:rsid w:val="008B7104"/>
    <w:rsid w:val="008F1A14"/>
    <w:rsid w:val="008F4890"/>
    <w:rsid w:val="008F73C3"/>
    <w:rsid w:val="0093469A"/>
    <w:rsid w:val="00A04EE5"/>
    <w:rsid w:val="00B702CC"/>
    <w:rsid w:val="00C0262B"/>
    <w:rsid w:val="00C16360"/>
    <w:rsid w:val="00C970B7"/>
    <w:rsid w:val="00D353C9"/>
    <w:rsid w:val="00DF0AB2"/>
    <w:rsid w:val="00EE2312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9F46C2-774C-4029-BD5A-89FAB8F7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E5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EE5"/>
    <w:pPr>
      <w:keepNext/>
      <w:outlineLvl w:val="0"/>
    </w:pPr>
    <w:rPr>
      <w:rFonts w:ascii="Microsoft Sans Serif" w:hAnsi="Microsoft Sans Serif" w:cs="Microsoft Sans Serif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4E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E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 County Long-Term Recovery Committee (LTRC)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 County Long-Term Recovery Committee (LTRC)</dc:title>
  <dc:subject/>
  <dc:creator>donna.long</dc:creator>
  <cp:keywords/>
  <cp:lastModifiedBy>bbooker</cp:lastModifiedBy>
  <cp:revision>2</cp:revision>
  <dcterms:created xsi:type="dcterms:W3CDTF">2016-12-06T16:49:00Z</dcterms:created>
  <dcterms:modified xsi:type="dcterms:W3CDTF">2016-12-06T16:49:00Z</dcterms:modified>
</cp:coreProperties>
</file>